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E6" w:rsidRPr="00D14B82" w:rsidRDefault="005725E6" w:rsidP="005725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</w:pPr>
      <w:r w:rsidRPr="00D14B82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>SKR &amp; SKR GOVERNMENT COLLEGE FOR WOMEN (A)</w:t>
      </w:r>
      <w:proofErr w:type="gramStart"/>
      <w:r w:rsidRPr="00D14B82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>::</w:t>
      </w:r>
      <w:proofErr w:type="gramEnd"/>
      <w:r w:rsidRPr="00D14B82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 xml:space="preserve"> KADAPA </w:t>
      </w:r>
    </w:p>
    <w:p w:rsidR="005725E6" w:rsidRPr="00D14B82" w:rsidRDefault="005725E6" w:rsidP="005725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</w:pPr>
      <w:r w:rsidRPr="00D14B82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  <w:t>(Re-accredited with  ‘B’ by NAAC )</w:t>
      </w:r>
    </w:p>
    <w:p w:rsidR="005725E6" w:rsidRPr="005725E6" w:rsidRDefault="005725E6" w:rsidP="005725E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bidi="hi-IN"/>
        </w:rPr>
      </w:pPr>
    </w:p>
    <w:p w:rsidR="004453E8" w:rsidRPr="00432811" w:rsidRDefault="005725E6" w:rsidP="00432811">
      <w:pPr>
        <w:pStyle w:val="NoSpacing"/>
        <w:rPr>
          <w:b/>
          <w:color w:val="ED7D31" w:themeColor="accent2"/>
          <w:sz w:val="28"/>
          <w:szCs w:val="28"/>
        </w:rPr>
      </w:pPr>
      <w:r w:rsidRPr="00432811">
        <w:rPr>
          <w:b/>
          <w:color w:val="ED7D31" w:themeColor="accent2"/>
          <w:sz w:val="28"/>
          <w:szCs w:val="28"/>
        </w:rPr>
        <w:t xml:space="preserve">5.1.1. </w:t>
      </w:r>
      <w:r w:rsidR="004453E8" w:rsidRPr="00432811">
        <w:rPr>
          <w:b/>
          <w:color w:val="ED7D31" w:themeColor="accent2"/>
          <w:w w:val="105"/>
          <w:sz w:val="28"/>
          <w:szCs w:val="28"/>
        </w:rPr>
        <w:t>Number of students benefitted</w:t>
      </w:r>
      <w:r w:rsidR="008C09D5">
        <w:rPr>
          <w:b/>
          <w:color w:val="ED7D31" w:themeColor="accent2"/>
          <w:w w:val="105"/>
          <w:sz w:val="28"/>
          <w:szCs w:val="28"/>
        </w:rPr>
        <w:t xml:space="preserve"> </w:t>
      </w:r>
      <w:r w:rsidR="004453E8" w:rsidRPr="00432811">
        <w:rPr>
          <w:b/>
          <w:color w:val="ED7D31" w:themeColor="accent2"/>
          <w:w w:val="105"/>
          <w:sz w:val="28"/>
          <w:szCs w:val="28"/>
        </w:rPr>
        <w:t>by scholarships</w:t>
      </w:r>
      <w:r w:rsidR="008C09D5">
        <w:rPr>
          <w:b/>
          <w:color w:val="ED7D31" w:themeColor="accent2"/>
          <w:w w:val="105"/>
          <w:sz w:val="28"/>
          <w:szCs w:val="28"/>
        </w:rPr>
        <w:t xml:space="preserve"> </w:t>
      </w:r>
      <w:r w:rsidR="004453E8" w:rsidRPr="00432811">
        <w:rPr>
          <w:b/>
          <w:color w:val="ED7D31" w:themeColor="accent2"/>
          <w:w w:val="105"/>
          <w:sz w:val="28"/>
          <w:szCs w:val="28"/>
        </w:rPr>
        <w:t xml:space="preserve">and </w:t>
      </w:r>
      <w:proofErr w:type="spellStart"/>
      <w:r w:rsidR="004453E8" w:rsidRPr="00432811">
        <w:rPr>
          <w:b/>
          <w:color w:val="ED7D31" w:themeColor="accent2"/>
          <w:w w:val="105"/>
          <w:sz w:val="28"/>
          <w:szCs w:val="28"/>
        </w:rPr>
        <w:t>freeships</w:t>
      </w:r>
      <w:proofErr w:type="spellEnd"/>
      <w:r w:rsidR="004453E8" w:rsidRPr="00432811">
        <w:rPr>
          <w:b/>
          <w:color w:val="ED7D31" w:themeColor="accent2"/>
          <w:w w:val="105"/>
          <w:sz w:val="28"/>
          <w:szCs w:val="28"/>
        </w:rPr>
        <w:t xml:space="preserve"> provided</w:t>
      </w:r>
      <w:r w:rsidR="008C09D5">
        <w:rPr>
          <w:b/>
          <w:color w:val="ED7D31" w:themeColor="accent2"/>
          <w:w w:val="105"/>
          <w:sz w:val="28"/>
          <w:szCs w:val="28"/>
        </w:rPr>
        <w:t xml:space="preserve"> </w:t>
      </w:r>
      <w:r w:rsidR="004453E8" w:rsidRPr="00432811">
        <w:rPr>
          <w:b/>
          <w:color w:val="ED7D31" w:themeColor="accent2"/>
          <w:w w:val="105"/>
          <w:sz w:val="28"/>
          <w:szCs w:val="28"/>
        </w:rPr>
        <w:t>by the Government</w:t>
      </w:r>
      <w:r w:rsidR="008C09D5">
        <w:rPr>
          <w:b/>
          <w:color w:val="ED7D31" w:themeColor="accent2"/>
          <w:w w:val="105"/>
          <w:sz w:val="28"/>
          <w:szCs w:val="28"/>
        </w:rPr>
        <w:t xml:space="preserve"> </w:t>
      </w:r>
      <w:r w:rsidR="004453E8" w:rsidRPr="00432811">
        <w:rPr>
          <w:b/>
          <w:color w:val="ED7D31" w:themeColor="accent2"/>
          <w:w w:val="105"/>
          <w:sz w:val="28"/>
          <w:szCs w:val="28"/>
        </w:rPr>
        <w:t>during the year:</w:t>
      </w:r>
      <w:r w:rsidR="00BE6D19">
        <w:rPr>
          <w:b/>
          <w:color w:val="ED7D31" w:themeColor="accent2"/>
          <w:w w:val="105"/>
          <w:sz w:val="28"/>
          <w:szCs w:val="28"/>
        </w:rPr>
        <w:t xml:space="preserve"> 2021-22</w:t>
      </w:r>
    </w:p>
    <w:p w:rsidR="005725E6" w:rsidRDefault="005725E6"/>
    <w:tbl>
      <w:tblPr>
        <w:tblW w:w="8780" w:type="dxa"/>
        <w:tblLook w:val="04A0"/>
      </w:tblPr>
      <w:tblGrid>
        <w:gridCol w:w="846"/>
        <w:gridCol w:w="1456"/>
        <w:gridCol w:w="1946"/>
        <w:gridCol w:w="2268"/>
        <w:gridCol w:w="2264"/>
      </w:tblGrid>
      <w:tr w:rsidR="00AD5C03" w:rsidRPr="00AD5C03" w:rsidTr="00AD5C03">
        <w:trPr>
          <w:trHeight w:val="315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C03" w:rsidRPr="00AD5C03" w:rsidRDefault="00AD5C03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SKR &amp; SKR Govt. College for Women(A), Kadapa.</w:t>
            </w:r>
          </w:p>
        </w:tc>
      </w:tr>
      <w:tr w:rsidR="00AD5C03" w:rsidRPr="00AD5C03" w:rsidTr="00AD5C03">
        <w:trPr>
          <w:trHeight w:val="315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C03" w:rsidRPr="0087080C" w:rsidRDefault="00AD5C03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08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Vidya</w:t>
            </w:r>
            <w:proofErr w:type="spellEnd"/>
            <w:r w:rsidRPr="008708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708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Deevena</w:t>
            </w:r>
            <w:r w:rsidR="0087080C" w:rsidRPr="008708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First</w:t>
            </w:r>
            <w:proofErr w:type="spellEnd"/>
            <w:r w:rsidR="00BE6D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Quarter Released Amount 2021</w:t>
            </w:r>
            <w:r w:rsidRPr="008708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-2</w:t>
            </w:r>
            <w:r w:rsidR="00BE6D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AD5C03" w:rsidRPr="007E30C3" w:rsidTr="00AD5C03">
        <w:trPr>
          <w:trHeight w:val="94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03" w:rsidRPr="00AD5C03" w:rsidRDefault="00AD5C03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S.NO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3" w:rsidRPr="00AD5C03" w:rsidRDefault="00AD5C03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CASTE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3" w:rsidRPr="00AD5C03" w:rsidRDefault="00AD5C03" w:rsidP="00AD5C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COLLEGE CODE :22999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3" w:rsidRPr="00AD5C03" w:rsidRDefault="00AD5C03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 xml:space="preserve">COLLEGE NAME: SKR </w:t>
            </w:r>
            <w:r w:rsidR="00A30A88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&amp;</w:t>
            </w:r>
            <w:r w:rsidRPr="00AD5C03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SKR GOVERNMENT DEGREE COLLEGE FOR WOMEN KADAPA, CUDDAPAH</w:t>
            </w:r>
          </w:p>
        </w:tc>
      </w:tr>
      <w:tr w:rsidR="00AD5C03" w:rsidRPr="007E30C3" w:rsidTr="00AD5C03">
        <w:trPr>
          <w:trHeight w:val="6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03" w:rsidRPr="00AD5C03" w:rsidRDefault="00AD5C03" w:rsidP="00AD5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03" w:rsidRPr="00AD5C03" w:rsidRDefault="00AD5C03" w:rsidP="00AD5C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3" w:rsidRPr="00AD5C03" w:rsidRDefault="00AD5C03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TOTAL STUDENTS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3" w:rsidRPr="00AD5C03" w:rsidRDefault="00AD5C03" w:rsidP="00AD5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AD5C0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TOTAL MOTHERS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3" w:rsidRPr="00AD5C03" w:rsidRDefault="00AD5C03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RELEASED AMOUNT</w:t>
            </w:r>
          </w:p>
        </w:tc>
      </w:tr>
      <w:tr w:rsidR="00BE6D19" w:rsidRPr="007E30C3" w:rsidTr="00241B8F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SC</w:t>
            </w:r>
          </w:p>
        </w:tc>
        <w:tc>
          <w:tcPr>
            <w:tcW w:w="647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8C0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Not  released so far from Govt.</w:t>
            </w:r>
          </w:p>
        </w:tc>
      </w:tr>
      <w:tr w:rsidR="00BE6D19" w:rsidRPr="007E30C3" w:rsidTr="00241B8F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ST</w:t>
            </w:r>
          </w:p>
        </w:tc>
        <w:tc>
          <w:tcPr>
            <w:tcW w:w="647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BE6D19" w:rsidRPr="007E30C3" w:rsidTr="00241B8F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BC</w:t>
            </w:r>
          </w:p>
        </w:tc>
        <w:tc>
          <w:tcPr>
            <w:tcW w:w="647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BE6D19" w:rsidRPr="007E30C3" w:rsidTr="00241B8F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EBC</w:t>
            </w:r>
          </w:p>
        </w:tc>
        <w:tc>
          <w:tcPr>
            <w:tcW w:w="647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BE6D19" w:rsidRPr="007E30C3" w:rsidTr="00241B8F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MUSLIM MINORITY</w:t>
            </w:r>
          </w:p>
        </w:tc>
        <w:tc>
          <w:tcPr>
            <w:tcW w:w="647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BE6D19" w:rsidRPr="007E30C3" w:rsidTr="00241B8F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KAPU</w:t>
            </w:r>
          </w:p>
        </w:tc>
        <w:tc>
          <w:tcPr>
            <w:tcW w:w="647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BE6D19" w:rsidRPr="007E30C3" w:rsidTr="00241B8F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CHRISTIAN MINORITY</w:t>
            </w:r>
          </w:p>
        </w:tc>
        <w:tc>
          <w:tcPr>
            <w:tcW w:w="647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BE6D19" w:rsidRPr="007E30C3" w:rsidTr="00241B8F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AD5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647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D19" w:rsidRPr="00AD5C03" w:rsidRDefault="00BE6D19" w:rsidP="00AD5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</w:tbl>
    <w:p w:rsidR="00AD5C03" w:rsidRDefault="00AD5C03"/>
    <w:sectPr w:rsidR="00AD5C03" w:rsidSect="00CE5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C2061"/>
    <w:multiLevelType w:val="multilevel"/>
    <w:tmpl w:val="D5908ED2"/>
    <w:lvl w:ilvl="0">
      <w:start w:val="5"/>
      <w:numFmt w:val="decimal"/>
      <w:lvlText w:val="%1"/>
      <w:lvlJc w:val="left"/>
      <w:pPr>
        <w:ind w:left="1066" w:hanging="3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6" w:hanging="37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2"/>
        <w:szCs w:val="22"/>
      </w:rPr>
    </w:lvl>
    <w:lvl w:ilvl="2">
      <w:start w:val="1"/>
      <w:numFmt w:val="decimal"/>
      <w:lvlText w:val="%1.%2.%3"/>
      <w:lvlJc w:val="left"/>
      <w:pPr>
        <w:ind w:left="918" w:hanging="570"/>
      </w:pPr>
      <w:rPr>
        <w:rFonts w:ascii="Arial" w:eastAsia="Arial" w:hAnsi="Arial" w:cs="Arial" w:hint="default"/>
        <w:b/>
        <w:bCs/>
        <w:i w:val="0"/>
        <w:iCs w:val="0"/>
        <w:spacing w:val="-1"/>
        <w:w w:val="106"/>
        <w:sz w:val="21"/>
        <w:szCs w:val="21"/>
      </w:rPr>
    </w:lvl>
    <w:lvl w:ilvl="3">
      <w:numFmt w:val="bullet"/>
      <w:lvlText w:val="•"/>
      <w:lvlJc w:val="left"/>
      <w:pPr>
        <w:ind w:left="3818" w:hanging="570"/>
      </w:pPr>
      <w:rPr>
        <w:rFonts w:hint="default"/>
      </w:rPr>
    </w:lvl>
    <w:lvl w:ilvl="4">
      <w:numFmt w:val="bullet"/>
      <w:lvlText w:val="•"/>
      <w:lvlJc w:val="left"/>
      <w:pPr>
        <w:ind w:left="5197" w:hanging="570"/>
      </w:pPr>
      <w:rPr>
        <w:rFonts w:hint="default"/>
      </w:rPr>
    </w:lvl>
    <w:lvl w:ilvl="5">
      <w:numFmt w:val="bullet"/>
      <w:lvlText w:val="•"/>
      <w:lvlJc w:val="left"/>
      <w:pPr>
        <w:ind w:left="6577" w:hanging="570"/>
      </w:pPr>
      <w:rPr>
        <w:rFonts w:hint="default"/>
      </w:rPr>
    </w:lvl>
    <w:lvl w:ilvl="6">
      <w:numFmt w:val="bullet"/>
      <w:lvlText w:val="•"/>
      <w:lvlJc w:val="left"/>
      <w:pPr>
        <w:ind w:left="7956" w:hanging="570"/>
      </w:pPr>
      <w:rPr>
        <w:rFonts w:hint="default"/>
      </w:rPr>
    </w:lvl>
    <w:lvl w:ilvl="7">
      <w:numFmt w:val="bullet"/>
      <w:lvlText w:val="•"/>
      <w:lvlJc w:val="left"/>
      <w:pPr>
        <w:ind w:left="9335" w:hanging="570"/>
      </w:pPr>
      <w:rPr>
        <w:rFonts w:hint="default"/>
      </w:rPr>
    </w:lvl>
    <w:lvl w:ilvl="8">
      <w:numFmt w:val="bullet"/>
      <w:lvlText w:val="•"/>
      <w:lvlJc w:val="left"/>
      <w:pPr>
        <w:ind w:left="10715" w:hanging="5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7B5B"/>
    <w:rsid w:val="00110AA6"/>
    <w:rsid w:val="001D231E"/>
    <w:rsid w:val="0030411C"/>
    <w:rsid w:val="003149E8"/>
    <w:rsid w:val="00394202"/>
    <w:rsid w:val="00432811"/>
    <w:rsid w:val="004453E8"/>
    <w:rsid w:val="005725E6"/>
    <w:rsid w:val="00636570"/>
    <w:rsid w:val="006C3A5A"/>
    <w:rsid w:val="00700A00"/>
    <w:rsid w:val="00730DFA"/>
    <w:rsid w:val="0076049E"/>
    <w:rsid w:val="007C7B5B"/>
    <w:rsid w:val="007E30C3"/>
    <w:rsid w:val="008208B1"/>
    <w:rsid w:val="0087080C"/>
    <w:rsid w:val="008C09D5"/>
    <w:rsid w:val="009975BD"/>
    <w:rsid w:val="009B26A3"/>
    <w:rsid w:val="00A30A88"/>
    <w:rsid w:val="00A63656"/>
    <w:rsid w:val="00AD5C03"/>
    <w:rsid w:val="00B27593"/>
    <w:rsid w:val="00BE6D19"/>
    <w:rsid w:val="00CE5753"/>
    <w:rsid w:val="00D14B82"/>
    <w:rsid w:val="00DC4892"/>
    <w:rsid w:val="00E07EA5"/>
    <w:rsid w:val="00E159ED"/>
    <w:rsid w:val="00EF3141"/>
    <w:rsid w:val="00EF39A5"/>
    <w:rsid w:val="00F7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811"/>
    <w:pPr>
      <w:spacing w:after="0" w:line="240" w:lineRule="auto"/>
    </w:pPr>
  </w:style>
  <w:style w:type="paragraph" w:customStyle="1" w:styleId="TableContents">
    <w:name w:val="Table Contents"/>
    <w:basedOn w:val="Normal"/>
    <w:rsid w:val="00730DF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sushmitha koneru</dc:creator>
  <cp:keywords/>
  <dc:description/>
  <cp:lastModifiedBy>HP</cp:lastModifiedBy>
  <cp:revision>26</cp:revision>
  <dcterms:created xsi:type="dcterms:W3CDTF">2022-01-19T14:29:00Z</dcterms:created>
  <dcterms:modified xsi:type="dcterms:W3CDTF">2022-09-15T09:35:00Z</dcterms:modified>
</cp:coreProperties>
</file>